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6A6C" w14:textId="77777777" w:rsidR="006914E4" w:rsidRDefault="006914E4" w:rsidP="006914E4">
      <w:pPr>
        <w:rPr>
          <w:rFonts w:eastAsia="Times New Roman"/>
          <w:color w:val="000000"/>
          <w:sz w:val="32"/>
          <w:szCs w:val="32"/>
        </w:rPr>
      </w:pPr>
      <w:bookmarkStart w:id="0" w:name="_GoBack"/>
      <w:bookmarkEnd w:id="0"/>
    </w:p>
    <w:p w14:paraId="25BF7D37" w14:textId="77777777" w:rsidR="006914E4" w:rsidRPr="006914E4" w:rsidRDefault="003A2DF1" w:rsidP="006914E4">
      <w:pPr>
        <w:rPr>
          <w:rFonts w:eastAsia="Times New Roman"/>
          <w:color w:val="000000"/>
          <w:sz w:val="32"/>
          <w:szCs w:val="32"/>
        </w:rPr>
      </w:pPr>
      <w:hyperlink r:id="rId8" w:history="1">
        <w:r w:rsidR="006914E4" w:rsidRPr="006914E4">
          <w:rPr>
            <w:rStyle w:val="Hyperlink"/>
            <w:rFonts w:eastAsia="Times New Roman"/>
            <w:sz w:val="32"/>
            <w:szCs w:val="32"/>
          </w:rPr>
          <w:t>What is genocide?</w:t>
        </w:r>
      </w:hyperlink>
      <w:r w:rsidR="006914E4" w:rsidRPr="006914E4">
        <w:rPr>
          <w:rFonts w:eastAsia="Times New Roman"/>
          <w:color w:val="000000"/>
          <w:sz w:val="32"/>
          <w:szCs w:val="32"/>
        </w:rPr>
        <w:t xml:space="preserve"> </w:t>
      </w:r>
    </w:p>
    <w:p w14:paraId="3E336180" w14:textId="77777777" w:rsidR="00453F47" w:rsidRDefault="006914E4" w:rsidP="006914E4">
      <w:pPr>
        <w:pStyle w:val="ListParagraph"/>
        <w:numPr>
          <w:ilvl w:val="0"/>
          <w:numId w:val="1"/>
        </w:numPr>
        <w:ind w:left="900" w:hanging="540"/>
        <w:rPr>
          <w:rFonts w:eastAsia="Times New Roman"/>
          <w:color w:val="000000"/>
          <w:sz w:val="32"/>
          <w:szCs w:val="32"/>
        </w:rPr>
      </w:pPr>
      <w:r w:rsidRPr="006914E4">
        <w:rPr>
          <w:rFonts w:eastAsia="Times New Roman"/>
          <w:color w:val="000000"/>
          <w:sz w:val="32"/>
          <w:szCs w:val="32"/>
        </w:rPr>
        <w:t>Define “genocide” in your own words</w:t>
      </w:r>
    </w:p>
    <w:p w14:paraId="54304005" w14:textId="77777777" w:rsidR="003E76A5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5A14D575" w14:textId="77777777" w:rsidR="003E76A5" w:rsidRPr="006914E4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6C4DDAF1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we refer to the “holocaust”, what time period are we talking about? </w:t>
      </w:r>
    </w:p>
    <w:p w14:paraId="01D54FE8" w14:textId="77777777" w:rsidR="006914E4" w:rsidRDefault="006914E4" w:rsidP="006914E4">
      <w:pPr>
        <w:rPr>
          <w:sz w:val="32"/>
          <w:szCs w:val="32"/>
        </w:rPr>
      </w:pPr>
    </w:p>
    <w:p w14:paraId="6F673099" w14:textId="77777777" w:rsidR="003E76A5" w:rsidRDefault="003E76A5" w:rsidP="006914E4">
      <w:pPr>
        <w:rPr>
          <w:sz w:val="32"/>
          <w:szCs w:val="32"/>
        </w:rPr>
      </w:pPr>
    </w:p>
    <w:p w14:paraId="64C05C10" w14:textId="77777777" w:rsidR="006914E4" w:rsidRDefault="003A2DF1" w:rsidP="006914E4">
      <w:pPr>
        <w:rPr>
          <w:sz w:val="32"/>
          <w:szCs w:val="32"/>
        </w:rPr>
      </w:pPr>
      <w:hyperlink r:id="rId9" w:history="1">
        <w:r w:rsidR="006914E4" w:rsidRPr="006914E4">
          <w:rPr>
            <w:rStyle w:val="Hyperlink"/>
            <w:sz w:val="32"/>
            <w:szCs w:val="32"/>
          </w:rPr>
          <w:t>Hitler Comes to Power</w:t>
        </w:r>
      </w:hyperlink>
    </w:p>
    <w:p w14:paraId="4298B3B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levels of German society were most drawn to Hitler and the Nazi Party?</w:t>
      </w:r>
    </w:p>
    <w:p w14:paraId="7734695F" w14:textId="77777777" w:rsidR="003E76A5" w:rsidRPr="006914E4" w:rsidRDefault="003E76A5" w:rsidP="003E76A5">
      <w:pPr>
        <w:pStyle w:val="ListParagraph"/>
        <w:ind w:left="900"/>
        <w:rPr>
          <w:sz w:val="32"/>
          <w:szCs w:val="32"/>
        </w:rPr>
      </w:pPr>
    </w:p>
    <w:p w14:paraId="30BB4A30" w14:textId="77777777" w:rsidR="006914E4" w:rsidRDefault="006914E4" w:rsidP="006914E4">
      <w:pPr>
        <w:rPr>
          <w:sz w:val="32"/>
          <w:szCs w:val="32"/>
        </w:rPr>
      </w:pPr>
    </w:p>
    <w:p w14:paraId="1C19E3D7" w14:textId="77777777" w:rsidR="006914E4" w:rsidRDefault="003A2DF1" w:rsidP="006914E4">
      <w:pPr>
        <w:rPr>
          <w:sz w:val="32"/>
          <w:szCs w:val="32"/>
        </w:rPr>
      </w:pPr>
      <w:hyperlink r:id="rId10" w:history="1">
        <w:r w:rsidR="006914E4" w:rsidRPr="006914E4">
          <w:rPr>
            <w:rStyle w:val="Hyperlink"/>
            <w:sz w:val="32"/>
            <w:szCs w:val="32"/>
          </w:rPr>
          <w:t>Nazi Racism</w:t>
        </w:r>
      </w:hyperlink>
      <w:r w:rsidR="006914E4">
        <w:rPr>
          <w:sz w:val="32"/>
          <w:szCs w:val="32"/>
        </w:rPr>
        <w:t xml:space="preserve"> </w:t>
      </w:r>
    </w:p>
    <w:p w14:paraId="28465EC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t xml:space="preserve">What was Hitler’s term for the “master race”? Describe this type of person. </w:t>
      </w:r>
    </w:p>
    <w:p w14:paraId="2EAE2666" w14:textId="77777777" w:rsidR="003E76A5" w:rsidRDefault="003E76A5" w:rsidP="003E76A5">
      <w:pPr>
        <w:rPr>
          <w:sz w:val="32"/>
          <w:szCs w:val="32"/>
        </w:rPr>
      </w:pPr>
    </w:p>
    <w:p w14:paraId="6A03DC70" w14:textId="77777777" w:rsidR="003E76A5" w:rsidRDefault="003E76A5" w:rsidP="003E76A5">
      <w:pPr>
        <w:rPr>
          <w:sz w:val="32"/>
          <w:szCs w:val="32"/>
        </w:rPr>
      </w:pPr>
    </w:p>
    <w:p w14:paraId="312C962C" w14:textId="77777777" w:rsidR="003E76A5" w:rsidRPr="003E76A5" w:rsidRDefault="003E76A5" w:rsidP="003E76A5">
      <w:pPr>
        <w:rPr>
          <w:sz w:val="32"/>
          <w:szCs w:val="32"/>
        </w:rPr>
      </w:pPr>
    </w:p>
    <w:p w14:paraId="1689D587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types of German citizens were victims of the Nazi Party?</w:t>
      </w:r>
    </w:p>
    <w:p w14:paraId="40D150B8" w14:textId="77777777" w:rsidR="006914E4" w:rsidRDefault="006914E4" w:rsidP="006914E4">
      <w:pPr>
        <w:rPr>
          <w:sz w:val="32"/>
          <w:szCs w:val="32"/>
        </w:rPr>
      </w:pPr>
    </w:p>
    <w:p w14:paraId="391270EB" w14:textId="77777777" w:rsidR="006914E4" w:rsidRPr="006914E4" w:rsidRDefault="003A2DF1" w:rsidP="006914E4">
      <w:pPr>
        <w:rPr>
          <w:sz w:val="32"/>
          <w:szCs w:val="32"/>
        </w:rPr>
      </w:pPr>
      <w:hyperlink r:id="rId11" w:history="1">
        <w:r w:rsidR="006914E4" w:rsidRPr="006914E4">
          <w:rPr>
            <w:rStyle w:val="Hyperlink"/>
            <w:sz w:val="32"/>
            <w:szCs w:val="32"/>
          </w:rPr>
          <w:t>Antisemitism</w:t>
        </w:r>
      </w:hyperlink>
      <w:r w:rsidR="006914E4">
        <w:rPr>
          <w:sz w:val="32"/>
          <w:szCs w:val="32"/>
        </w:rPr>
        <w:t xml:space="preserve"> </w:t>
      </w:r>
    </w:p>
    <w:p w14:paraId="1382CB8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Define Anti-Semitism. </w:t>
      </w:r>
    </w:p>
    <w:p w14:paraId="1BC7B472" w14:textId="77777777" w:rsidR="003E76A5" w:rsidRPr="003E76A5" w:rsidRDefault="003E76A5" w:rsidP="003E76A5">
      <w:pPr>
        <w:rPr>
          <w:sz w:val="32"/>
          <w:szCs w:val="32"/>
        </w:rPr>
      </w:pPr>
    </w:p>
    <w:p w14:paraId="5762332F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did it begin? </w:t>
      </w:r>
    </w:p>
    <w:p w14:paraId="6D526DA2" w14:textId="77777777" w:rsidR="003E76A5" w:rsidRDefault="003E76A5" w:rsidP="003E76A5">
      <w:pPr>
        <w:rPr>
          <w:sz w:val="32"/>
          <w:szCs w:val="32"/>
        </w:rPr>
      </w:pPr>
    </w:p>
    <w:p w14:paraId="0E44DEB5" w14:textId="77777777" w:rsidR="003E76A5" w:rsidRPr="003E76A5" w:rsidRDefault="003E76A5" w:rsidP="003E76A5">
      <w:pPr>
        <w:rPr>
          <w:sz w:val="32"/>
          <w:szCs w:val="32"/>
        </w:rPr>
      </w:pPr>
    </w:p>
    <w:p w14:paraId="03208D2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other nations treated Jews as scapegoats (blamed them for some trouble)? </w:t>
      </w:r>
    </w:p>
    <w:p w14:paraId="12D43BB5" w14:textId="77777777" w:rsidR="003E76A5" w:rsidRPr="003E76A5" w:rsidRDefault="003E76A5" w:rsidP="003E76A5">
      <w:pPr>
        <w:rPr>
          <w:sz w:val="32"/>
          <w:szCs w:val="32"/>
        </w:rPr>
      </w:pPr>
    </w:p>
    <w:p w14:paraId="7303521D" w14:textId="77777777" w:rsidR="006914E4" w:rsidRDefault="006914E4" w:rsidP="006914E4">
      <w:pPr>
        <w:rPr>
          <w:sz w:val="32"/>
          <w:szCs w:val="32"/>
        </w:rPr>
      </w:pPr>
    </w:p>
    <w:p w14:paraId="61721EB1" w14:textId="77777777" w:rsidR="006914E4" w:rsidRPr="006914E4" w:rsidRDefault="003A2DF1" w:rsidP="006914E4">
      <w:pPr>
        <w:rPr>
          <w:sz w:val="32"/>
          <w:szCs w:val="32"/>
        </w:rPr>
      </w:pPr>
      <w:hyperlink r:id="rId12" w:history="1">
        <w:r w:rsidR="007B0861" w:rsidRPr="007B0861">
          <w:rPr>
            <w:rStyle w:val="Hyperlink"/>
            <w:sz w:val="32"/>
            <w:szCs w:val="32"/>
          </w:rPr>
          <w:t>The Nuremberg Laws</w:t>
        </w:r>
      </w:hyperlink>
    </w:p>
    <w:p w14:paraId="7210456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According to the Nuremberg Laws of 1935, how did the German government decide if someone was Jewish? </w:t>
      </w:r>
    </w:p>
    <w:p w14:paraId="7542E60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lastRenderedPageBreak/>
        <w:t xml:space="preserve">What did the German government require of Jews in German society? </w:t>
      </w:r>
    </w:p>
    <w:p w14:paraId="2280103C" w14:textId="77777777" w:rsidR="003E76A5" w:rsidRDefault="003E76A5" w:rsidP="003E76A5">
      <w:pPr>
        <w:pStyle w:val="ListParagraph"/>
        <w:ind w:left="900"/>
        <w:rPr>
          <w:sz w:val="32"/>
          <w:szCs w:val="32"/>
        </w:rPr>
      </w:pPr>
    </w:p>
    <w:p w14:paraId="25FB985A" w14:textId="77777777" w:rsidR="007B0861" w:rsidRDefault="007B0861" w:rsidP="007B0861">
      <w:pPr>
        <w:pStyle w:val="ListParagraph"/>
        <w:ind w:left="900"/>
        <w:rPr>
          <w:sz w:val="32"/>
          <w:szCs w:val="32"/>
        </w:rPr>
      </w:pPr>
    </w:p>
    <w:p w14:paraId="40108445" w14:textId="77777777" w:rsidR="007B0861" w:rsidRPr="007B0861" w:rsidRDefault="003A2DF1" w:rsidP="007B0861">
      <w:pPr>
        <w:rPr>
          <w:sz w:val="32"/>
          <w:szCs w:val="32"/>
        </w:rPr>
      </w:pPr>
      <w:hyperlink r:id="rId13" w:history="1">
        <w:r w:rsidR="007B0861" w:rsidRPr="007B0861">
          <w:rPr>
            <w:rStyle w:val="Hyperlink"/>
            <w:sz w:val="32"/>
            <w:szCs w:val="32"/>
          </w:rPr>
          <w:t>Kristallnacht: The Night of Broken Glass</w:t>
        </w:r>
      </w:hyperlink>
    </w:p>
    <w:p w14:paraId="54AF212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happened on November 9, 1938? What caused this violence? </w:t>
      </w:r>
    </w:p>
    <w:p w14:paraId="5D97F06B" w14:textId="77777777" w:rsidR="007B0861" w:rsidRDefault="007B0861" w:rsidP="007B0861">
      <w:pPr>
        <w:rPr>
          <w:sz w:val="32"/>
          <w:szCs w:val="32"/>
        </w:rPr>
      </w:pPr>
    </w:p>
    <w:p w14:paraId="28EF2080" w14:textId="77777777" w:rsidR="003E76A5" w:rsidRDefault="003E76A5" w:rsidP="007B0861">
      <w:pPr>
        <w:rPr>
          <w:sz w:val="32"/>
          <w:szCs w:val="32"/>
        </w:rPr>
      </w:pPr>
    </w:p>
    <w:p w14:paraId="78BE89FD" w14:textId="77777777" w:rsidR="007B0861" w:rsidRPr="007B0861" w:rsidRDefault="003A2DF1" w:rsidP="007B0861">
      <w:pPr>
        <w:rPr>
          <w:sz w:val="32"/>
          <w:szCs w:val="32"/>
        </w:rPr>
      </w:pPr>
      <w:hyperlink r:id="rId14" w:history="1">
        <w:r w:rsidR="007B0861" w:rsidRPr="007B0861">
          <w:rPr>
            <w:rStyle w:val="Hyperlink"/>
            <w:sz w:val="32"/>
            <w:szCs w:val="32"/>
          </w:rPr>
          <w:t>Refugee Map</w:t>
        </w:r>
      </w:hyperlink>
    </w:p>
    <w:p w14:paraId="40C0B7A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Many Jews escaped Germany during this time. What countries accepted the most Jewish refugees? </w:t>
      </w:r>
    </w:p>
    <w:p w14:paraId="3C526E8A" w14:textId="77777777" w:rsidR="007B0861" w:rsidRDefault="007B0861" w:rsidP="007B0861">
      <w:pPr>
        <w:rPr>
          <w:sz w:val="32"/>
          <w:szCs w:val="32"/>
        </w:rPr>
      </w:pPr>
    </w:p>
    <w:p w14:paraId="41677B0D" w14:textId="77777777" w:rsidR="003E76A5" w:rsidRDefault="003E76A5" w:rsidP="007B0861">
      <w:pPr>
        <w:rPr>
          <w:sz w:val="32"/>
          <w:szCs w:val="32"/>
        </w:rPr>
      </w:pPr>
    </w:p>
    <w:p w14:paraId="39E8702C" w14:textId="77777777" w:rsidR="007B0861" w:rsidRPr="007B0861" w:rsidRDefault="003A2DF1" w:rsidP="007B0861">
      <w:pPr>
        <w:rPr>
          <w:sz w:val="32"/>
          <w:szCs w:val="32"/>
        </w:rPr>
      </w:pPr>
      <w:hyperlink r:id="rId15" w:history="1">
        <w:r w:rsidR="007B0861" w:rsidRPr="007B0861">
          <w:rPr>
            <w:rStyle w:val="Hyperlink"/>
            <w:sz w:val="32"/>
            <w:szCs w:val="32"/>
          </w:rPr>
          <w:t>The Evian Conference</w:t>
        </w:r>
      </w:hyperlink>
    </w:p>
    <w:p w14:paraId="252428A5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Why did the US not allow entrance to more refugees before WWII? </w:t>
      </w:r>
    </w:p>
    <w:p w14:paraId="7738018D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3AA08698" w14:textId="77777777" w:rsidR="003E76A5" w:rsidRDefault="003E76A5" w:rsidP="00253018">
      <w:pPr>
        <w:pStyle w:val="ListParagraph"/>
        <w:ind w:left="900"/>
        <w:rPr>
          <w:sz w:val="32"/>
          <w:szCs w:val="32"/>
        </w:rPr>
      </w:pPr>
    </w:p>
    <w:p w14:paraId="3B583F2C" w14:textId="77777777" w:rsidR="00253018" w:rsidRPr="00253018" w:rsidRDefault="003A2DF1" w:rsidP="00253018">
      <w:pPr>
        <w:rPr>
          <w:sz w:val="32"/>
          <w:szCs w:val="32"/>
        </w:rPr>
      </w:pPr>
      <w:hyperlink r:id="rId16" w:history="1">
        <w:r w:rsidR="00253018" w:rsidRPr="00253018">
          <w:rPr>
            <w:rStyle w:val="Hyperlink"/>
            <w:sz w:val="32"/>
            <w:szCs w:val="32"/>
          </w:rPr>
          <w:t>The Final Solution</w:t>
        </w:r>
      </w:hyperlink>
    </w:p>
    <w:p w14:paraId="437C5F8A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was the goal of the “Final Solution” </w:t>
      </w:r>
    </w:p>
    <w:p w14:paraId="156A01D5" w14:textId="77777777" w:rsidR="007B0861" w:rsidRDefault="007B0861" w:rsidP="007B0861">
      <w:pPr>
        <w:rPr>
          <w:sz w:val="32"/>
          <w:szCs w:val="32"/>
        </w:rPr>
      </w:pPr>
    </w:p>
    <w:p w14:paraId="1ED513E9" w14:textId="77777777" w:rsidR="003E76A5" w:rsidRDefault="003E76A5" w:rsidP="007B0861">
      <w:pPr>
        <w:rPr>
          <w:sz w:val="32"/>
          <w:szCs w:val="32"/>
        </w:rPr>
      </w:pPr>
    </w:p>
    <w:p w14:paraId="6F6988B7" w14:textId="77777777" w:rsidR="00253018" w:rsidRPr="007B0861" w:rsidRDefault="003A2DF1" w:rsidP="007B0861">
      <w:pPr>
        <w:rPr>
          <w:sz w:val="32"/>
          <w:szCs w:val="32"/>
        </w:rPr>
      </w:pPr>
      <w:hyperlink r:id="rId17" w:history="1">
        <w:r w:rsidR="00253018" w:rsidRPr="00253018">
          <w:rPr>
            <w:rStyle w:val="Hyperlink"/>
            <w:sz w:val="32"/>
            <w:szCs w:val="32"/>
          </w:rPr>
          <w:t>Ghettos</w:t>
        </w:r>
      </w:hyperlink>
    </w:p>
    <w:p w14:paraId="3EAEC1BA" w14:textId="77777777" w:rsidR="007B0861" w:rsidRDefault="007B0861" w:rsidP="007B0861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How many ghettos existed in German occupied territories?</w:t>
      </w:r>
    </w:p>
    <w:p w14:paraId="514AD01D" w14:textId="77777777" w:rsidR="003E76A5" w:rsidRDefault="003E76A5" w:rsidP="003E76A5">
      <w:pPr>
        <w:rPr>
          <w:sz w:val="32"/>
          <w:szCs w:val="32"/>
        </w:rPr>
      </w:pPr>
    </w:p>
    <w:p w14:paraId="3E1ED6AE" w14:textId="77777777" w:rsidR="003E76A5" w:rsidRPr="003E76A5" w:rsidRDefault="003E76A5" w:rsidP="003E76A5">
      <w:pPr>
        <w:rPr>
          <w:sz w:val="32"/>
          <w:szCs w:val="32"/>
        </w:rPr>
      </w:pPr>
    </w:p>
    <w:p w14:paraId="401EAB80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Describe the largest ghetto. </w:t>
      </w:r>
    </w:p>
    <w:p w14:paraId="73A6229E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478AEE6D" w14:textId="77777777" w:rsidR="00253018" w:rsidRPr="00253018" w:rsidRDefault="003A2DF1" w:rsidP="00253018">
      <w:pPr>
        <w:rPr>
          <w:sz w:val="32"/>
          <w:szCs w:val="32"/>
        </w:rPr>
      </w:pPr>
      <w:hyperlink r:id="rId18" w:history="1">
        <w:r w:rsidR="00127FDE" w:rsidRPr="00127FDE">
          <w:rPr>
            <w:rStyle w:val="Hyperlink"/>
            <w:sz w:val="32"/>
            <w:szCs w:val="32"/>
          </w:rPr>
          <w:t>Concentration Camps</w:t>
        </w:r>
      </w:hyperlink>
    </w:p>
    <w:p w14:paraId="37E99C25" w14:textId="77777777" w:rsidR="007B0861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were the first Nazi concentration camps?</w:t>
      </w:r>
    </w:p>
    <w:p w14:paraId="18181B66" w14:textId="77777777" w:rsidR="003E76A5" w:rsidRDefault="003E76A5" w:rsidP="003E76A5">
      <w:pPr>
        <w:rPr>
          <w:sz w:val="32"/>
          <w:szCs w:val="32"/>
        </w:rPr>
      </w:pPr>
    </w:p>
    <w:p w14:paraId="6FDFD75E" w14:textId="77777777" w:rsidR="003E76A5" w:rsidRPr="003E76A5" w:rsidRDefault="003E76A5" w:rsidP="003E76A5">
      <w:pPr>
        <w:rPr>
          <w:sz w:val="32"/>
          <w:szCs w:val="32"/>
        </w:rPr>
      </w:pPr>
    </w:p>
    <w:p w14:paraId="79561DA4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was the primary purpose of these camps? </w:t>
      </w:r>
    </w:p>
    <w:p w14:paraId="77BC1D60" w14:textId="77777777" w:rsidR="00253018" w:rsidRDefault="00253018" w:rsidP="00253018">
      <w:pPr>
        <w:rPr>
          <w:sz w:val="32"/>
          <w:szCs w:val="32"/>
        </w:rPr>
      </w:pPr>
    </w:p>
    <w:p w14:paraId="06BFF55F" w14:textId="77777777" w:rsidR="00253018" w:rsidRPr="00253018" w:rsidRDefault="003A2DF1" w:rsidP="00253018">
      <w:pPr>
        <w:rPr>
          <w:sz w:val="32"/>
          <w:szCs w:val="32"/>
        </w:rPr>
      </w:pPr>
      <w:hyperlink r:id="rId19" w:history="1">
        <w:r w:rsidR="00127FDE" w:rsidRPr="00127FDE">
          <w:rPr>
            <w:rStyle w:val="Hyperlink"/>
            <w:sz w:val="32"/>
            <w:szCs w:val="32"/>
          </w:rPr>
          <w:t>Forced Labor</w:t>
        </w:r>
      </w:hyperlink>
      <w:r w:rsidR="00127FDE">
        <w:rPr>
          <w:sz w:val="32"/>
          <w:szCs w:val="32"/>
        </w:rPr>
        <w:t xml:space="preserve"> </w:t>
      </w:r>
    </w:p>
    <w:p w14:paraId="0D34FCFB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Describe what happens to most “workers”.</w:t>
      </w:r>
    </w:p>
    <w:p w14:paraId="44D9D6E4" w14:textId="77777777" w:rsidR="00253018" w:rsidRDefault="00253018" w:rsidP="00253018">
      <w:pPr>
        <w:rPr>
          <w:sz w:val="32"/>
          <w:szCs w:val="32"/>
        </w:rPr>
      </w:pPr>
    </w:p>
    <w:p w14:paraId="7415BB06" w14:textId="77777777" w:rsidR="003E76A5" w:rsidRDefault="003E76A5" w:rsidP="00253018">
      <w:pPr>
        <w:rPr>
          <w:sz w:val="32"/>
          <w:szCs w:val="32"/>
        </w:rPr>
      </w:pPr>
    </w:p>
    <w:p w14:paraId="00B4B8FD" w14:textId="77777777" w:rsidR="003E76A5" w:rsidRDefault="003E76A5" w:rsidP="00253018">
      <w:pPr>
        <w:rPr>
          <w:sz w:val="32"/>
          <w:szCs w:val="32"/>
        </w:rPr>
      </w:pPr>
    </w:p>
    <w:p w14:paraId="3029734A" w14:textId="77777777" w:rsidR="00253018" w:rsidRPr="00253018" w:rsidRDefault="003A2DF1" w:rsidP="00253018">
      <w:pPr>
        <w:rPr>
          <w:sz w:val="32"/>
          <w:szCs w:val="32"/>
        </w:rPr>
      </w:pPr>
      <w:hyperlink r:id="rId20" w:history="1">
        <w:r w:rsidR="00127FDE" w:rsidRPr="00127FDE">
          <w:rPr>
            <w:rStyle w:val="Hyperlink"/>
            <w:sz w:val="32"/>
            <w:szCs w:val="32"/>
          </w:rPr>
          <w:t>Death Camps</w:t>
        </w:r>
      </w:hyperlink>
    </w:p>
    <w:p w14:paraId="4138AC42" w14:textId="77777777" w:rsidR="00127FDE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happened at most of these camps?</w:t>
      </w:r>
    </w:p>
    <w:p w14:paraId="3635452B" w14:textId="77777777" w:rsidR="00127FDE" w:rsidRDefault="00127FDE" w:rsidP="00127FDE">
      <w:pPr>
        <w:rPr>
          <w:sz w:val="32"/>
          <w:szCs w:val="32"/>
        </w:rPr>
      </w:pPr>
    </w:p>
    <w:p w14:paraId="34AB550B" w14:textId="77777777" w:rsidR="003E76A5" w:rsidRDefault="003E76A5" w:rsidP="00127FDE">
      <w:pPr>
        <w:rPr>
          <w:sz w:val="32"/>
          <w:szCs w:val="32"/>
        </w:rPr>
      </w:pPr>
    </w:p>
    <w:p w14:paraId="2BEA5958" w14:textId="77777777" w:rsidR="00253018" w:rsidRPr="00127FDE" w:rsidRDefault="003A2DF1" w:rsidP="00127FDE">
      <w:pPr>
        <w:rPr>
          <w:sz w:val="32"/>
          <w:szCs w:val="32"/>
        </w:rPr>
      </w:pPr>
      <w:hyperlink r:id="rId21" w:history="1">
        <w:r w:rsidR="00127FDE" w:rsidRPr="00127FDE">
          <w:rPr>
            <w:rStyle w:val="Hyperlink"/>
            <w:sz w:val="32"/>
            <w:szCs w:val="32"/>
          </w:rPr>
          <w:t>Liberation</w:t>
        </w:r>
      </w:hyperlink>
      <w:r w:rsidR="00253018" w:rsidRPr="00127FDE">
        <w:rPr>
          <w:sz w:val="32"/>
          <w:szCs w:val="32"/>
        </w:rPr>
        <w:t xml:space="preserve"> </w:t>
      </w:r>
    </w:p>
    <w:p w14:paraId="58725058" w14:textId="77777777" w:rsidR="00127FDE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When Soviet soldiers liberated Auschwitz Death Camp, what did they find?</w:t>
      </w:r>
    </w:p>
    <w:p w14:paraId="348135D5" w14:textId="77777777" w:rsidR="00127FDE" w:rsidRDefault="00127FDE" w:rsidP="00127FDE">
      <w:pPr>
        <w:pStyle w:val="ListParagraph"/>
        <w:ind w:left="900"/>
        <w:rPr>
          <w:sz w:val="32"/>
          <w:szCs w:val="32"/>
        </w:rPr>
      </w:pPr>
    </w:p>
    <w:p w14:paraId="5BFAFB80" w14:textId="77777777" w:rsidR="003E76A5" w:rsidRDefault="003E76A5" w:rsidP="00127FDE">
      <w:pPr>
        <w:pStyle w:val="ListParagraph"/>
        <w:ind w:left="900"/>
        <w:rPr>
          <w:sz w:val="32"/>
          <w:szCs w:val="32"/>
        </w:rPr>
      </w:pPr>
    </w:p>
    <w:p w14:paraId="468F5682" w14:textId="77777777" w:rsidR="00127FDE" w:rsidRPr="00127FDE" w:rsidRDefault="003A2DF1" w:rsidP="00127FDE">
      <w:pPr>
        <w:rPr>
          <w:sz w:val="32"/>
          <w:szCs w:val="32"/>
        </w:rPr>
      </w:pPr>
      <w:hyperlink r:id="rId22" w:history="1">
        <w:r w:rsidR="00127FDE" w:rsidRPr="00127FDE">
          <w:rPr>
            <w:rStyle w:val="Hyperlink"/>
            <w:sz w:val="32"/>
            <w:szCs w:val="32"/>
          </w:rPr>
          <w:t>Importance of teaching the Holocaust</w:t>
        </w:r>
      </w:hyperlink>
    </w:p>
    <w:p w14:paraId="03F6A07B" w14:textId="77777777" w:rsidR="00127FDE" w:rsidRPr="00127FDE" w:rsidRDefault="00127FDE" w:rsidP="00127FDE">
      <w:pPr>
        <w:rPr>
          <w:sz w:val="32"/>
          <w:szCs w:val="32"/>
        </w:rPr>
      </w:pPr>
    </w:p>
    <w:p w14:paraId="27774DB3" w14:textId="77777777" w:rsidR="00127FDE" w:rsidRPr="006914E4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If you were going to teach others about the importance of studying the holocaust, what would you include and why? </w:t>
      </w:r>
    </w:p>
    <w:sectPr w:rsidR="00127FDE" w:rsidRPr="006914E4" w:rsidSect="003D3470"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A4787" w14:textId="77777777" w:rsidR="00B8216A" w:rsidRDefault="00B8216A" w:rsidP="003D3470">
      <w:r>
        <w:separator/>
      </w:r>
    </w:p>
  </w:endnote>
  <w:endnote w:type="continuationSeparator" w:id="0">
    <w:p w14:paraId="554EAD7D" w14:textId="77777777" w:rsidR="00B8216A" w:rsidRDefault="00B8216A" w:rsidP="003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3766C" w14:textId="77777777" w:rsidR="00B8216A" w:rsidRDefault="00B8216A" w:rsidP="003D3470">
      <w:r>
        <w:separator/>
      </w:r>
    </w:p>
  </w:footnote>
  <w:footnote w:type="continuationSeparator" w:id="0">
    <w:p w14:paraId="1CE6F3D7" w14:textId="77777777" w:rsidR="00B8216A" w:rsidRDefault="00B8216A" w:rsidP="003D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6496" w14:textId="77777777" w:rsidR="003D3470" w:rsidRDefault="003D3470" w:rsidP="003D3470">
    <w:pPr>
      <w:pStyle w:val="Header"/>
    </w:pPr>
    <w:r>
      <w:t>Name __________________________________</w:t>
    </w:r>
    <w:r>
      <w:tab/>
      <w:t>HOLOCAUST WEBQUEST</w:t>
    </w:r>
  </w:p>
  <w:p w14:paraId="5E085617" w14:textId="77777777" w:rsidR="003D3470" w:rsidRDefault="003D3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9C7"/>
    <w:multiLevelType w:val="hybridMultilevel"/>
    <w:tmpl w:val="976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B71"/>
    <w:multiLevelType w:val="hybridMultilevel"/>
    <w:tmpl w:val="6A40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4"/>
    <w:rsid w:val="00127FDE"/>
    <w:rsid w:val="00253018"/>
    <w:rsid w:val="003A2DF1"/>
    <w:rsid w:val="003D3470"/>
    <w:rsid w:val="003E76A5"/>
    <w:rsid w:val="00453F47"/>
    <w:rsid w:val="005808E9"/>
    <w:rsid w:val="006914E4"/>
    <w:rsid w:val="007B0861"/>
    <w:rsid w:val="00B35836"/>
    <w:rsid w:val="00B8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27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70"/>
  </w:style>
  <w:style w:type="paragraph" w:styleId="Footer">
    <w:name w:val="footer"/>
    <w:basedOn w:val="Normal"/>
    <w:link w:val="FooterChar"/>
    <w:uiPriority w:val="99"/>
    <w:unhideWhenUsed/>
    <w:rsid w:val="003D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470"/>
  </w:style>
  <w:style w:type="paragraph" w:styleId="Footer">
    <w:name w:val="footer"/>
    <w:basedOn w:val="Normal"/>
    <w:link w:val="FooterChar"/>
    <w:uiPriority w:val="99"/>
    <w:unhideWhenUsed/>
    <w:rsid w:val="003D3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confront-genocide/defining-genocide" TargetMode="External"/><Relationship Id="rId13" Type="http://schemas.openxmlformats.org/officeDocument/2006/relationships/hyperlink" Target="http://www.ushmm.org/outreach/en/article.php?ModuleId=10007697" TargetMode="External"/><Relationship Id="rId18" Type="http://schemas.openxmlformats.org/officeDocument/2006/relationships/hyperlink" Target="http://fcit.coedu.usf.edu/holocaust/timeline/camp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shmm.org/outreach/en/article.php?ModuleId=100077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hmm.org/outreach/en/article.php?ModuleId=10007695" TargetMode="External"/><Relationship Id="rId17" Type="http://schemas.openxmlformats.org/officeDocument/2006/relationships/hyperlink" Target="http://www.ushmm.org/wlc/en/article.php?ModuleId=100050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shmm.org/outreach/en/article.php?ModuleId=10007704" TargetMode="External"/><Relationship Id="rId20" Type="http://schemas.openxmlformats.org/officeDocument/2006/relationships/hyperlink" Target="http://www.ushmm.org/outreach/en/article.php?ModuleId=1000771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hmm.org/outreach/en/article.php?ModuleId=1000769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shmm.org/outreach/en/article.php?ModuleId=1000769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shmm.org/outreach/en/article.php?ModuleId=10007679" TargetMode="External"/><Relationship Id="rId19" Type="http://schemas.openxmlformats.org/officeDocument/2006/relationships/hyperlink" Target="http://www.ushmm.org/outreach/en/article.php?ModuleId=10007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mm.org/outreach/en/article.php?ModuleId=10007671" TargetMode="External"/><Relationship Id="rId14" Type="http://schemas.openxmlformats.org/officeDocument/2006/relationships/hyperlink" Target="http://www.ushmm.org/outreach/en/media_nm.php?ModuleId=10007698&amp;MediaId=467" TargetMode="External"/><Relationship Id="rId22" Type="http://schemas.openxmlformats.org/officeDocument/2006/relationships/hyperlink" Target="http://www.ushmm.org/educators/teaching-about-the-holocaust/why-teach-about-the-holoca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2</cp:revision>
  <dcterms:created xsi:type="dcterms:W3CDTF">2017-04-21T12:13:00Z</dcterms:created>
  <dcterms:modified xsi:type="dcterms:W3CDTF">2017-04-21T12:13:00Z</dcterms:modified>
</cp:coreProperties>
</file>