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47" w:rsidRPr="00E0712F" w:rsidRDefault="0012178C" w:rsidP="00E0712F">
      <w:pPr>
        <w:jc w:val="center"/>
        <w:rPr>
          <w:b/>
          <w:sz w:val="32"/>
        </w:rPr>
      </w:pPr>
      <w:r w:rsidRPr="00E0712F">
        <w:rPr>
          <w:b/>
          <w:sz w:val="32"/>
        </w:rPr>
        <w:t>Cold War</w:t>
      </w:r>
    </w:p>
    <w:p w:rsidR="0012178C" w:rsidRPr="00E0712F" w:rsidRDefault="0012178C" w:rsidP="0012178C">
      <w:pPr>
        <w:jc w:val="center"/>
        <w:rPr>
          <w:b/>
          <w:sz w:val="32"/>
        </w:rPr>
      </w:pPr>
      <w:r w:rsidRPr="00E0712F">
        <w:rPr>
          <w:b/>
          <w:sz w:val="32"/>
        </w:rPr>
        <w:t>Academic Vocabulary</w:t>
      </w:r>
    </w:p>
    <w:p w:rsidR="0012178C" w:rsidRPr="00E0712F" w:rsidRDefault="0012178C"/>
    <w:p w:rsidR="0012178C" w:rsidRPr="00E0712F" w:rsidRDefault="0012178C" w:rsidP="0012178C">
      <w:bookmarkStart w:id="0" w:name="_GoBack"/>
    </w:p>
    <w:bookmarkEnd w:id="0"/>
    <w:p w:rsidR="0012178C" w:rsidRPr="00E0712F" w:rsidRDefault="0012178C" w:rsidP="0012178C">
      <w:proofErr w:type="gramStart"/>
      <w:r w:rsidRPr="00E0712F">
        <w:rPr>
          <w:b/>
          <w:u w:val="single"/>
        </w:rPr>
        <w:t>United Nations</w:t>
      </w:r>
      <w:r w:rsidR="00C907F1" w:rsidRPr="00E0712F">
        <w:t xml:space="preserve">- </w:t>
      </w:r>
      <w:r w:rsidR="00C907F1" w:rsidRPr="00E0712F">
        <w:rPr>
          <w:shd w:val="clear" w:color="auto" w:fill="FFFFFF"/>
        </w:rPr>
        <w:t>Intergovernmental organization to promote international co-operation.</w:t>
      </w:r>
      <w:proofErr w:type="gramEnd"/>
    </w:p>
    <w:p w:rsidR="0012178C" w:rsidRPr="00E0712F" w:rsidRDefault="0012178C" w:rsidP="0012178C"/>
    <w:p w:rsidR="0012178C" w:rsidRPr="00E0712F" w:rsidRDefault="0012178C" w:rsidP="0012178C">
      <w:r w:rsidRPr="00E0712F">
        <w:rPr>
          <w:b/>
          <w:u w:val="single"/>
        </w:rPr>
        <w:t>“</w:t>
      </w:r>
      <w:proofErr w:type="gramStart"/>
      <w:r w:rsidRPr="00E0712F">
        <w:rPr>
          <w:b/>
          <w:u w:val="single"/>
        </w:rPr>
        <w:t>iron</w:t>
      </w:r>
      <w:proofErr w:type="gramEnd"/>
      <w:r w:rsidRPr="00E0712F">
        <w:rPr>
          <w:b/>
          <w:u w:val="single"/>
        </w:rPr>
        <w:t xml:space="preserve"> curtain”</w:t>
      </w:r>
      <w:r w:rsidR="00C907F1" w:rsidRPr="00E0712F">
        <w:t xml:space="preserve">- </w:t>
      </w:r>
      <w:r w:rsidR="00C907F1" w:rsidRPr="00E0712F">
        <w:rPr>
          <w:shd w:val="clear" w:color="auto" w:fill="FFFFFF"/>
        </w:rPr>
        <w:t>The notional barrier separating the former Soviet bloc and the West prior to the decline of communism that followed the political events in eastern Europe in 1989.</w:t>
      </w:r>
    </w:p>
    <w:p w:rsidR="0012178C" w:rsidRPr="00E0712F" w:rsidRDefault="0012178C" w:rsidP="0012178C"/>
    <w:p w:rsidR="0012178C" w:rsidRPr="00E0712F" w:rsidRDefault="0012178C" w:rsidP="0012178C">
      <w:r w:rsidRPr="00E0712F">
        <w:rPr>
          <w:b/>
          <w:u w:val="single"/>
        </w:rPr>
        <w:t>Truman Doctrine</w:t>
      </w:r>
      <w:r w:rsidR="00C907F1" w:rsidRPr="00E0712F">
        <w:t xml:space="preserve">- </w:t>
      </w:r>
      <w:r w:rsidR="00C907F1" w:rsidRPr="00E0712F">
        <w:rPr>
          <w:shd w:val="clear" w:color="auto" w:fill="FFFFFF"/>
        </w:rPr>
        <w:t>The principle that the US should give support to countries or peoples threatened by Soviet forces or communist insurrection.</w:t>
      </w:r>
    </w:p>
    <w:p w:rsidR="0012178C" w:rsidRPr="00E0712F" w:rsidRDefault="0012178C" w:rsidP="0012178C"/>
    <w:p w:rsidR="0012178C" w:rsidRPr="00E0712F" w:rsidRDefault="0012178C" w:rsidP="0012178C">
      <w:r w:rsidRPr="00E0712F">
        <w:rPr>
          <w:b/>
          <w:u w:val="single"/>
        </w:rPr>
        <w:t>Marshall Plan</w:t>
      </w:r>
      <w:r w:rsidR="00C907F1" w:rsidRPr="00E0712F">
        <w:t xml:space="preserve">- </w:t>
      </w:r>
      <w:r w:rsidRPr="00E0712F">
        <w:t xml:space="preserve"> </w:t>
      </w:r>
      <w:r w:rsidR="00C907F1" w:rsidRPr="00E0712F">
        <w:rPr>
          <w:shd w:val="clear" w:color="auto" w:fill="FFFFFF"/>
        </w:rPr>
        <w:t>A program by which the United States gave large amounts of economic aid to European countries to help them rebuild after the devastation of World War II.</w:t>
      </w:r>
    </w:p>
    <w:p w:rsidR="0012178C" w:rsidRPr="00E0712F" w:rsidRDefault="0012178C" w:rsidP="0012178C"/>
    <w:p w:rsidR="0012178C" w:rsidRPr="00E0712F" w:rsidRDefault="0012178C" w:rsidP="0012178C">
      <w:r w:rsidRPr="00E0712F">
        <w:rPr>
          <w:b/>
          <w:u w:val="single"/>
        </w:rPr>
        <w:t>Containment</w:t>
      </w:r>
      <w:proofErr w:type="gramStart"/>
      <w:r w:rsidR="00C907F1" w:rsidRPr="00E0712F">
        <w:rPr>
          <w:b/>
          <w:u w:val="single"/>
        </w:rPr>
        <w:t>-</w:t>
      </w:r>
      <w:r w:rsidR="00C907F1" w:rsidRPr="00E0712F">
        <w:t xml:space="preserve"> </w:t>
      </w:r>
      <w:r w:rsidRPr="00E0712F">
        <w:t xml:space="preserve"> </w:t>
      </w:r>
      <w:r w:rsidR="00C907F1" w:rsidRPr="00E0712F">
        <w:rPr>
          <w:shd w:val="clear" w:color="auto" w:fill="FFFFFF"/>
        </w:rPr>
        <w:t>The</w:t>
      </w:r>
      <w:proofErr w:type="gramEnd"/>
      <w:r w:rsidR="00C907F1" w:rsidRPr="00E0712F">
        <w:rPr>
          <w:shd w:val="clear" w:color="auto" w:fill="FFFFFF"/>
        </w:rPr>
        <w:t xml:space="preserve"> action of keeping something harmful under control or within limits.</w:t>
      </w:r>
    </w:p>
    <w:p w:rsidR="0012178C" w:rsidRPr="00E0712F" w:rsidRDefault="0012178C" w:rsidP="0012178C"/>
    <w:p w:rsidR="0012178C" w:rsidRPr="00E0712F" w:rsidRDefault="0012178C" w:rsidP="0012178C">
      <w:r w:rsidRPr="00E0712F">
        <w:rPr>
          <w:b/>
          <w:u w:val="single"/>
        </w:rPr>
        <w:t>NATO</w:t>
      </w:r>
      <w:proofErr w:type="gramStart"/>
      <w:r w:rsidR="00C907F1" w:rsidRPr="00E0712F">
        <w:rPr>
          <w:b/>
          <w:u w:val="single"/>
        </w:rPr>
        <w:t>-</w:t>
      </w:r>
      <w:r w:rsidR="00C907F1" w:rsidRPr="00E0712F">
        <w:t xml:space="preserve"> </w:t>
      </w:r>
      <w:r w:rsidR="00C907F1" w:rsidRPr="00E0712F">
        <w:rPr>
          <w:rStyle w:val="apple-converted-space"/>
          <w:shd w:val="clear" w:color="auto" w:fill="FFFFFF"/>
        </w:rPr>
        <w:t> </w:t>
      </w:r>
      <w:r w:rsidR="00C907F1" w:rsidRPr="00E0712F">
        <w:rPr>
          <w:shd w:val="clear" w:color="auto" w:fill="FFFFFF"/>
        </w:rPr>
        <w:t>Alliance</w:t>
      </w:r>
      <w:proofErr w:type="gramEnd"/>
      <w:r w:rsidR="00C907F1" w:rsidRPr="00E0712F">
        <w:rPr>
          <w:shd w:val="clear" w:color="auto" w:fill="FFFFFF"/>
        </w:rPr>
        <w:t xml:space="preserve"> of countries from North America and Europe committed to fulfilling the goals of the North Atlantic Treaty.</w:t>
      </w:r>
    </w:p>
    <w:p w:rsidR="0012178C" w:rsidRPr="00E0712F" w:rsidRDefault="0012178C" w:rsidP="0012178C"/>
    <w:p w:rsidR="00A85939" w:rsidRPr="00E0712F" w:rsidRDefault="0012178C" w:rsidP="00A85939">
      <w:pPr>
        <w:rPr>
          <w:shd w:val="clear" w:color="auto" w:fill="FFFFFF"/>
        </w:rPr>
      </w:pPr>
      <w:r w:rsidRPr="00E0712F">
        <w:rPr>
          <w:b/>
          <w:u w:val="single"/>
        </w:rPr>
        <w:t>Warsaw Pact</w:t>
      </w:r>
      <w:r w:rsidR="00C907F1" w:rsidRPr="00E0712F">
        <w:t xml:space="preserve">- </w:t>
      </w:r>
      <w:r w:rsidR="00164D31" w:rsidRPr="00E0712F">
        <w:rPr>
          <w:shd w:val="clear" w:color="auto" w:fill="FFFFFF"/>
        </w:rPr>
        <w:t>Was a collective defense treaty among Soviet Union and seven Soviet satellite states in Central and Eastern Europe in existence during the Cold War.</w:t>
      </w:r>
    </w:p>
    <w:p w:rsidR="008F027A" w:rsidRPr="00E0712F" w:rsidRDefault="008F027A" w:rsidP="00A85939">
      <w:pPr>
        <w:rPr>
          <w:shd w:val="clear" w:color="auto" w:fill="FFFFFF"/>
        </w:rPr>
      </w:pPr>
      <w:r w:rsidRPr="00E0712F">
        <w:rPr>
          <w:rFonts w:eastAsia="Times New Roman"/>
        </w:rPr>
        <w:br/>
      </w:r>
      <w:r w:rsidRPr="00E0712F">
        <w:rPr>
          <w:rFonts w:eastAsia="Times New Roman"/>
          <w:b/>
          <w:u w:val="single"/>
        </w:rPr>
        <w:t>Franklin D. Roosevelt</w:t>
      </w:r>
      <w:proofErr w:type="gramStart"/>
      <w:r w:rsidR="00A85939" w:rsidRPr="00E0712F">
        <w:rPr>
          <w:rFonts w:eastAsia="Times New Roman"/>
        </w:rPr>
        <w:t xml:space="preserve">- </w:t>
      </w:r>
      <w:r w:rsidR="00A85939" w:rsidRPr="00E0712F">
        <w:rPr>
          <w:rStyle w:val="apple-converted-space"/>
          <w:shd w:val="clear" w:color="auto" w:fill="FFFFFF"/>
        </w:rPr>
        <w:t> </w:t>
      </w:r>
      <w:r w:rsidR="00A85939" w:rsidRPr="00E0712F">
        <w:rPr>
          <w:shd w:val="clear" w:color="auto" w:fill="FFFFFF"/>
        </w:rPr>
        <w:t>An</w:t>
      </w:r>
      <w:proofErr w:type="gramEnd"/>
      <w:r w:rsidR="00A85939" w:rsidRPr="00E0712F">
        <w:rPr>
          <w:shd w:val="clear" w:color="auto" w:fill="FFFFFF"/>
        </w:rPr>
        <w:t xml:space="preserve"> American statesman and political leader who served as the President of the United States from 1933 to 1945.</w:t>
      </w:r>
      <w:r w:rsidR="00A85939" w:rsidRPr="00E0712F">
        <w:rPr>
          <w:rStyle w:val="apple-converted-space"/>
          <w:shd w:val="clear" w:color="auto" w:fill="FFFFFF"/>
        </w:rPr>
        <w:t> </w:t>
      </w:r>
    </w:p>
    <w:p w:rsidR="008F027A" w:rsidRPr="00E0712F" w:rsidRDefault="008F027A" w:rsidP="008F027A">
      <w:pPr>
        <w:shd w:val="clear" w:color="auto" w:fill="FFFFFF"/>
        <w:spacing w:line="384" w:lineRule="atLeast"/>
        <w:rPr>
          <w:rFonts w:eastAsia="Times New Roman"/>
        </w:rPr>
      </w:pPr>
      <w:r w:rsidRPr="00E0712F">
        <w:rPr>
          <w:rFonts w:eastAsia="Times New Roman"/>
          <w:b/>
          <w:u w:val="single"/>
        </w:rPr>
        <w:t>Winston Churchill</w:t>
      </w:r>
      <w:proofErr w:type="gramStart"/>
      <w:r w:rsidR="00A85939" w:rsidRPr="00E0712F">
        <w:rPr>
          <w:rFonts w:eastAsia="Times New Roman"/>
        </w:rPr>
        <w:t xml:space="preserve">- </w:t>
      </w:r>
      <w:r w:rsidR="00A85939" w:rsidRPr="00E0712F">
        <w:rPr>
          <w:rStyle w:val="apple-converted-space"/>
          <w:shd w:val="clear" w:color="auto" w:fill="FFFFFF"/>
        </w:rPr>
        <w:t> </w:t>
      </w:r>
      <w:r w:rsidR="00A85939" w:rsidRPr="00E0712F">
        <w:rPr>
          <w:shd w:val="clear" w:color="auto" w:fill="FFFFFF"/>
        </w:rPr>
        <w:t>Prime</w:t>
      </w:r>
      <w:proofErr w:type="gramEnd"/>
      <w:r w:rsidR="00A85939" w:rsidRPr="00E0712F">
        <w:rPr>
          <w:shd w:val="clear" w:color="auto" w:fill="FFFFFF"/>
        </w:rPr>
        <w:t xml:space="preserve"> Minister of the United Kingdom from 1940 to 1945 and again from 1951 to 1955.</w:t>
      </w:r>
    </w:p>
    <w:p w:rsidR="008F027A" w:rsidRPr="00E0712F" w:rsidRDefault="00A85939" w:rsidP="008F027A">
      <w:pPr>
        <w:shd w:val="clear" w:color="auto" w:fill="FFFFFF"/>
        <w:spacing w:line="384" w:lineRule="atLeast"/>
        <w:rPr>
          <w:rFonts w:eastAsia="Times New Roman"/>
        </w:rPr>
      </w:pPr>
      <w:r w:rsidRPr="00E0712F">
        <w:rPr>
          <w:rFonts w:eastAsia="Times New Roman"/>
          <w:b/>
          <w:u w:val="single"/>
        </w:rPr>
        <w:t>Harry Truman-</w:t>
      </w:r>
      <w:r w:rsidRPr="00E0712F">
        <w:rPr>
          <w:rFonts w:eastAsia="Times New Roman"/>
        </w:rPr>
        <w:t xml:space="preserve"> </w:t>
      </w:r>
      <w:r w:rsidRPr="00E0712F">
        <w:rPr>
          <w:shd w:val="clear" w:color="auto" w:fill="FFFFFF"/>
        </w:rPr>
        <w:t>33rd President of the United States, an American politician of the Democratic Party during WW2.</w:t>
      </w:r>
    </w:p>
    <w:p w:rsidR="008F027A" w:rsidRPr="00E0712F" w:rsidRDefault="008F027A" w:rsidP="0012178C"/>
    <w:sectPr w:rsidR="008F027A" w:rsidRPr="00E0712F" w:rsidSect="00580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8C"/>
    <w:rsid w:val="0012178C"/>
    <w:rsid w:val="00164D31"/>
    <w:rsid w:val="00350CBF"/>
    <w:rsid w:val="00453F47"/>
    <w:rsid w:val="005808E9"/>
    <w:rsid w:val="006C2E32"/>
    <w:rsid w:val="008F027A"/>
    <w:rsid w:val="008F5E77"/>
    <w:rsid w:val="00A85939"/>
    <w:rsid w:val="00B35836"/>
    <w:rsid w:val="00C907F1"/>
    <w:rsid w:val="00E0712F"/>
    <w:rsid w:val="00EB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C2E32"/>
  </w:style>
  <w:style w:type="character" w:styleId="Emphasis">
    <w:name w:val="Emphasis"/>
    <w:basedOn w:val="DefaultParagraphFont"/>
    <w:uiPriority w:val="20"/>
    <w:qFormat/>
    <w:rsid w:val="006C2E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C2E32"/>
  </w:style>
  <w:style w:type="character" w:styleId="Emphasis">
    <w:name w:val="Emphasis"/>
    <w:basedOn w:val="DefaultParagraphFont"/>
    <w:uiPriority w:val="20"/>
    <w:qFormat/>
    <w:rsid w:val="006C2E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1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Everett</dc:creator>
  <cp:lastModifiedBy>Windows User</cp:lastModifiedBy>
  <cp:revision>2</cp:revision>
  <dcterms:created xsi:type="dcterms:W3CDTF">2017-04-24T18:39:00Z</dcterms:created>
  <dcterms:modified xsi:type="dcterms:W3CDTF">2017-04-24T18:39:00Z</dcterms:modified>
</cp:coreProperties>
</file>